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45364648" w:rsidR="0045029F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This document is an </w:t>
      </w:r>
      <w:r w:rsidR="0045029F">
        <w:rPr>
          <w:rStyle w:val="cf01"/>
        </w:rPr>
        <w:t xml:space="preserve">invoice from a supplier under a contract that is confidential. </w:t>
      </w: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0ECAEA6F" w14:textId="0BDD55EE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 Moreover the figures that these relate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8B455C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2C2169A-4B89-4552-8948-445A768C3D0F}"/>
</file>

<file path=customXml/itemProps2.xml><?xml version="1.0" encoding="utf-8"?>
<ds:datastoreItem xmlns:ds="http://schemas.openxmlformats.org/officeDocument/2006/customXml" ds:itemID="{DE420F74-8D0A-4C80-BCBA-CBC928CBC12B}"/>
</file>

<file path=customXml/itemProps3.xml><?xml version="1.0" encoding="utf-8"?>
<ds:datastoreItem xmlns:ds="http://schemas.openxmlformats.org/officeDocument/2006/customXml" ds:itemID="{83B8703C-832C-465D-A0EE-DEEEA1243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4</cp:revision>
  <dcterms:created xsi:type="dcterms:W3CDTF">2024-10-14T20:53:00Z</dcterms:created>
  <dcterms:modified xsi:type="dcterms:W3CDTF">2024-10-14T21:25:00Z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